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BD67" w14:textId="77777777" w:rsidR="000D09AD" w:rsidRDefault="000D09AD" w:rsidP="000D09A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2A00FB5" w14:textId="77777777" w:rsidR="000D09AD" w:rsidRDefault="000D09AD" w:rsidP="000D09AD">
      <w:pPr>
        <w:spacing w:line="600" w:lineRule="exact"/>
        <w:jc w:val="center"/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hint="eastAsia"/>
          <w:sz w:val="36"/>
          <w:szCs w:val="36"/>
        </w:rPr>
        <w:t>福建省第四批产业领军团队推荐名单汇总表</w:t>
      </w:r>
    </w:p>
    <w:p w14:paraId="71874CD2" w14:textId="77777777" w:rsidR="000D09AD" w:rsidRDefault="000D09AD" w:rsidP="000D09AD">
      <w:pPr>
        <w:spacing w:line="600" w:lineRule="exact"/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kern w:val="0"/>
          <w:sz w:val="36"/>
          <w:szCs w:val="36"/>
          <w:shd w:val="clear" w:color="auto" w:fill="FFFFFF"/>
        </w:rPr>
        <w:t xml:space="preserve"> </w:t>
      </w:r>
    </w:p>
    <w:p w14:paraId="6E9B0BB9" w14:textId="38E5433D" w:rsidR="000D09AD" w:rsidRDefault="000D09AD" w:rsidP="000D09AD">
      <w:pPr>
        <w:spacing w:line="600" w:lineRule="exact"/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推荐单位（盖章）：               联系人：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35"/>
        <w:gridCol w:w="1060"/>
        <w:gridCol w:w="1037"/>
        <w:gridCol w:w="1357"/>
        <w:gridCol w:w="836"/>
        <w:gridCol w:w="1594"/>
        <w:gridCol w:w="1098"/>
        <w:gridCol w:w="1136"/>
        <w:gridCol w:w="1178"/>
        <w:gridCol w:w="1070"/>
        <w:gridCol w:w="627"/>
      </w:tblGrid>
      <w:tr w:rsidR="000D09AD" w14:paraId="30A8C87C" w14:textId="77777777" w:rsidTr="000D09AD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A6BA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46B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1DFD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项目所属领域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57B0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项目已完成投资额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E08B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团队所在</w:t>
            </w:r>
          </w:p>
          <w:p w14:paraId="5E05F3A9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78F5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企业注册时间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B53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领军人才(团队)占股比例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2B19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领军人才姓名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D8C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领军人才出生年月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57EE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团队核心成员数量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7A9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预计产业化时间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6BD5" w14:textId="77777777" w:rsidR="000D09AD" w:rsidRDefault="000D09AD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D09AD" w14:paraId="17201B65" w14:textId="77777777" w:rsidTr="000D09AD">
        <w:trPr>
          <w:trHeight w:val="73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B7F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7CC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CBA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737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2F0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F60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CF0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D1B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716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C42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4F1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9C9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9AD" w14:paraId="67792973" w14:textId="77777777" w:rsidTr="000D09AD">
        <w:trPr>
          <w:trHeight w:val="7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E16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5BE9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...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BEC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201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EF7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1F6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81A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034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DCD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32E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029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D36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D09AD" w14:paraId="23118CE7" w14:textId="77777777" w:rsidTr="000D09AD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0C2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F3E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347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7E6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283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8A9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DF2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0A3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3A4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009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AA5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0AE" w14:textId="77777777" w:rsidR="000D09AD" w:rsidRDefault="000D09AD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3573DA6" w14:textId="77777777" w:rsidR="000D09AD" w:rsidRDefault="000D09AD" w:rsidP="000D09AD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14:paraId="74E5114C" w14:textId="77777777" w:rsidR="000D09AD" w:rsidRDefault="000D09AD" w:rsidP="000D09AD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注：1.项目已完成投资额的单位为万元，小数点后保留两位数字；</w:t>
      </w:r>
    </w:p>
    <w:p w14:paraId="12D58487" w14:textId="77777777" w:rsidR="000D09AD" w:rsidRDefault="000D09AD" w:rsidP="000D09AD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2.出生年月和预计产业化时间均填写公历，格式为XXXX年X月，如1966年8月；</w:t>
      </w:r>
    </w:p>
    <w:p w14:paraId="2449E285" w14:textId="34359033" w:rsidR="000D09AD" w:rsidRDefault="000D09AD" w:rsidP="000D09AD">
      <w:pPr>
        <w:spacing w:line="440" w:lineRule="exact"/>
        <w:ind w:firstLineChars="200" w:firstLine="480"/>
        <w:rPr>
          <w:rFonts w:ascii="仿宋" w:eastAsia="仿宋" w:hAnsi="仿宋"/>
          <w:b/>
          <w:bCs/>
          <w:sz w:val="24"/>
          <w:szCs w:val="24"/>
        </w:rPr>
        <w:sectPr w:rsidR="000D09AD" w:rsidSect="000D09AD">
          <w:pgSz w:w="15840" w:h="12240" w:orient="landscape"/>
          <w:pgMar w:top="1800" w:right="1806" w:bottom="1800" w:left="1440" w:header="720" w:footer="720" w:gutter="0"/>
          <w:cols w:space="720"/>
          <w:docGrid w:linePitch="286"/>
        </w:sectPr>
      </w:pPr>
      <w:r>
        <w:rPr>
          <w:rFonts w:ascii="仿宋" w:eastAsia="仿宋" w:hAnsi="仿宋" w:hint="eastAsia"/>
          <w:sz w:val="24"/>
          <w:szCs w:val="24"/>
        </w:rPr>
        <w:t>3.若存在无法填写的，请注明原因</w:t>
      </w:r>
    </w:p>
    <w:p w14:paraId="03360F03" w14:textId="77777777" w:rsidR="00D84433" w:rsidRPr="000D09AD" w:rsidRDefault="000D09AD">
      <w:pPr>
        <w:rPr>
          <w:rFonts w:hint="eastAsia"/>
        </w:rPr>
      </w:pPr>
    </w:p>
    <w:sectPr w:rsidR="00D84433" w:rsidRPr="000D09AD" w:rsidSect="000D0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D837" w14:textId="77777777" w:rsidR="000D09AD" w:rsidRDefault="000D09AD" w:rsidP="000D09AD">
      <w:r>
        <w:separator/>
      </w:r>
    </w:p>
  </w:endnote>
  <w:endnote w:type="continuationSeparator" w:id="0">
    <w:p w14:paraId="6B43C0A5" w14:textId="77777777" w:rsidR="000D09AD" w:rsidRDefault="000D09AD" w:rsidP="000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4525" w14:textId="77777777" w:rsidR="000D09AD" w:rsidRDefault="000D09AD" w:rsidP="000D09AD">
      <w:r>
        <w:separator/>
      </w:r>
    </w:p>
  </w:footnote>
  <w:footnote w:type="continuationSeparator" w:id="0">
    <w:p w14:paraId="52179F2C" w14:textId="77777777" w:rsidR="000D09AD" w:rsidRDefault="000D09AD" w:rsidP="000D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60"/>
    <w:rsid w:val="000D09AD"/>
    <w:rsid w:val="00C864F3"/>
    <w:rsid w:val="00E90060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984C"/>
  <w15:chartTrackingRefBased/>
  <w15:docId w15:val="{72D98740-2637-4A84-A28B-610ED15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D09A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9AD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0D09AD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0D09AD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2023-06-12T02:21:00Z</dcterms:created>
  <dcterms:modified xsi:type="dcterms:W3CDTF">2023-06-12T02:23:00Z</dcterms:modified>
</cp:coreProperties>
</file>